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  <w:r w:rsidRPr="0010084A">
        <w:rPr>
          <w:sz w:val="24"/>
          <w:szCs w:val="24"/>
        </w:rPr>
        <w:t>Инструкция по выполнению заданий по учебной дисциплине «</w:t>
      </w:r>
      <w:r>
        <w:rPr>
          <w:sz w:val="24"/>
          <w:szCs w:val="24"/>
        </w:rPr>
        <w:t>Химия</w:t>
      </w:r>
      <w:r w:rsidRPr="0010084A">
        <w:rPr>
          <w:sz w:val="24"/>
          <w:szCs w:val="24"/>
        </w:rPr>
        <w:t xml:space="preserve">»  </w:t>
      </w:r>
    </w:p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</w:p>
    <w:p w:rsidR="00524604" w:rsidRPr="0010084A" w:rsidRDefault="00E103F2" w:rsidP="0052460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E07EA">
        <w:rPr>
          <w:b/>
          <w:sz w:val="24"/>
          <w:szCs w:val="24"/>
        </w:rPr>
        <w:t>.10</w:t>
      </w:r>
      <w:r w:rsidR="00524604" w:rsidRPr="0010084A">
        <w:rPr>
          <w:b/>
          <w:sz w:val="24"/>
          <w:szCs w:val="24"/>
        </w:rPr>
        <w:t>.2021</w:t>
      </w:r>
      <w:r w:rsidR="00FC2AF5">
        <w:rPr>
          <w:b/>
          <w:sz w:val="24"/>
          <w:szCs w:val="24"/>
        </w:rPr>
        <w:t xml:space="preserve">   2</w:t>
      </w:r>
      <w:r w:rsidR="00524604">
        <w:rPr>
          <w:b/>
          <w:sz w:val="24"/>
          <w:szCs w:val="24"/>
        </w:rPr>
        <w:t xml:space="preserve"> часа</w:t>
      </w:r>
    </w:p>
    <w:p w:rsidR="00524604" w:rsidRPr="0010084A" w:rsidRDefault="00524604" w:rsidP="00524604">
      <w:pPr>
        <w:ind w:firstLine="709"/>
        <w:jc w:val="both"/>
        <w:rPr>
          <w:b/>
          <w:sz w:val="24"/>
          <w:szCs w:val="24"/>
        </w:rPr>
      </w:pPr>
    </w:p>
    <w:p w:rsidR="00524604" w:rsidRPr="0010084A" w:rsidRDefault="00524604" w:rsidP="00524604">
      <w:pPr>
        <w:ind w:firstLine="709"/>
        <w:jc w:val="both"/>
        <w:rPr>
          <w:b/>
          <w:sz w:val="24"/>
          <w:szCs w:val="24"/>
        </w:rPr>
      </w:pPr>
      <w:r w:rsidRPr="001008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10084A">
        <w:rPr>
          <w:b/>
          <w:sz w:val="24"/>
          <w:szCs w:val="24"/>
        </w:rPr>
        <w:t xml:space="preserve"> группа «</w:t>
      </w:r>
      <w:r>
        <w:rPr>
          <w:b/>
          <w:sz w:val="24"/>
          <w:szCs w:val="24"/>
        </w:rPr>
        <w:t>Химия</w:t>
      </w:r>
      <w:r w:rsidRPr="0010084A">
        <w:rPr>
          <w:b/>
          <w:sz w:val="24"/>
          <w:szCs w:val="24"/>
        </w:rPr>
        <w:t xml:space="preserve">» </w:t>
      </w:r>
    </w:p>
    <w:p w:rsidR="00524604" w:rsidRDefault="00524604" w:rsidP="00524604">
      <w:pPr>
        <w:jc w:val="center"/>
        <w:rPr>
          <w:sz w:val="24"/>
          <w:szCs w:val="24"/>
        </w:rPr>
      </w:pPr>
    </w:p>
    <w:p w:rsidR="00524604" w:rsidRDefault="00524604" w:rsidP="00524604">
      <w:pPr>
        <w:jc w:val="center"/>
        <w:rPr>
          <w:sz w:val="24"/>
          <w:szCs w:val="24"/>
        </w:rPr>
      </w:pPr>
      <w:r w:rsidRPr="00524604">
        <w:rPr>
          <w:sz w:val="24"/>
          <w:szCs w:val="24"/>
          <w:highlight w:val="yellow"/>
        </w:rPr>
        <w:t>Уважаем</w:t>
      </w:r>
      <w:r w:rsidR="003E07EA">
        <w:rPr>
          <w:sz w:val="24"/>
          <w:szCs w:val="24"/>
          <w:highlight w:val="yellow"/>
        </w:rPr>
        <w:t>ые студенты, сегодня мы продолжаем</w:t>
      </w:r>
      <w:r w:rsidRPr="00524604">
        <w:rPr>
          <w:sz w:val="24"/>
          <w:szCs w:val="24"/>
          <w:highlight w:val="yellow"/>
        </w:rPr>
        <w:t xml:space="preserve"> работу по предмету «Химия». Ваша задача </w:t>
      </w:r>
      <w:r w:rsidR="002C2852">
        <w:rPr>
          <w:sz w:val="24"/>
          <w:szCs w:val="24"/>
          <w:highlight w:val="yellow"/>
        </w:rPr>
        <w:t xml:space="preserve"> посмотреть видео </w:t>
      </w:r>
      <w:hyperlink r:id="rId5" w:history="1">
        <w:r w:rsidR="002C2852" w:rsidRPr="0026578C">
          <w:rPr>
            <w:rStyle w:val="a3"/>
            <w:sz w:val="24"/>
            <w:szCs w:val="24"/>
          </w:rPr>
          <w:t>https://www.youtube.com/watch?v=EuyNdaTusSY</w:t>
        </w:r>
      </w:hyperlink>
      <w:r w:rsidR="002C2852">
        <w:rPr>
          <w:sz w:val="24"/>
          <w:szCs w:val="24"/>
        </w:rPr>
        <w:t xml:space="preserve"> </w:t>
      </w:r>
      <w:bookmarkStart w:id="0" w:name="_GoBack"/>
      <w:bookmarkEnd w:id="0"/>
      <w:r w:rsidRPr="00524604">
        <w:rPr>
          <w:sz w:val="24"/>
          <w:szCs w:val="24"/>
          <w:highlight w:val="yellow"/>
        </w:rPr>
        <w:t xml:space="preserve">законспектировать материал и </w:t>
      </w:r>
      <w:r w:rsidR="005766D3">
        <w:rPr>
          <w:sz w:val="24"/>
          <w:szCs w:val="24"/>
          <w:highlight w:val="yellow"/>
        </w:rPr>
        <w:t>выполнить задание</w:t>
      </w:r>
      <w:r w:rsidRPr="00524604">
        <w:rPr>
          <w:sz w:val="24"/>
          <w:szCs w:val="24"/>
          <w:highlight w:val="yellow"/>
        </w:rPr>
        <w:t>.</w:t>
      </w:r>
    </w:p>
    <w:p w:rsidR="00FF2179" w:rsidRDefault="00FF2179" w:rsidP="00524604">
      <w:pPr>
        <w:jc w:val="center"/>
        <w:rPr>
          <w:b/>
          <w:bCs/>
          <w:iCs/>
          <w:sz w:val="28"/>
          <w:szCs w:val="28"/>
        </w:rPr>
      </w:pPr>
    </w:p>
    <w:p w:rsidR="00E103F2" w:rsidRDefault="00E103F2" w:rsidP="00E103F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4: ВОДА. РАСТВОРЫ КОНЦЕНТРАЦИЯ РАСТВОРОВ.  </w:t>
      </w:r>
    </w:p>
    <w:p w:rsidR="00E103F2" w:rsidRDefault="00E103F2" w:rsidP="00E103F2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Дисперсные системы.</w:t>
      </w:r>
    </w:p>
    <w:p w:rsidR="00E103F2" w:rsidRDefault="00E103F2" w:rsidP="00E103F2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Термины:</w:t>
      </w:r>
    </w:p>
    <w:p w:rsidR="00E103F2" w:rsidRDefault="00E103F2" w:rsidP="00E103F2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</w:pPr>
      <w:r>
        <w:rPr>
          <w:b/>
          <w:i/>
          <w:sz w:val="28"/>
          <w:szCs w:val="28"/>
        </w:rPr>
        <w:t>Компонент</w:t>
      </w:r>
      <w:r>
        <w:rPr>
          <w:sz w:val="28"/>
          <w:szCs w:val="28"/>
        </w:rPr>
        <w:t xml:space="preserve"> - химически индивидуальное вещество (элемент или соединение).</w:t>
      </w:r>
    </w:p>
    <w:p w:rsidR="00E103F2" w:rsidRDefault="00E103F2" w:rsidP="00E103F2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</w:pPr>
      <w:r>
        <w:rPr>
          <w:b/>
          <w:i/>
          <w:sz w:val="28"/>
          <w:szCs w:val="28"/>
        </w:rPr>
        <w:t>Система</w:t>
      </w:r>
      <w:r>
        <w:rPr>
          <w:sz w:val="28"/>
          <w:szCs w:val="28"/>
        </w:rPr>
        <w:t xml:space="preserve"> - совокупность компонентов в твердом, жидком и газообразном состоянии.</w:t>
      </w:r>
    </w:p>
    <w:p w:rsidR="00E103F2" w:rsidRDefault="00E103F2" w:rsidP="00E103F2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</w:pPr>
      <w:r>
        <w:rPr>
          <w:b/>
          <w:i/>
          <w:sz w:val="28"/>
          <w:szCs w:val="28"/>
        </w:rPr>
        <w:t>Фаза</w:t>
      </w:r>
      <w:r>
        <w:rPr>
          <w:sz w:val="28"/>
          <w:szCs w:val="28"/>
        </w:rPr>
        <w:t xml:space="preserve"> - однородная часть системы, отделенная от других частей поверхностью раздела.</w:t>
      </w:r>
    </w:p>
    <w:p w:rsidR="00E103F2" w:rsidRDefault="00E103F2" w:rsidP="00E103F2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лед в воде.</w:t>
      </w:r>
    </w:p>
    <w:p w:rsidR="00E103F2" w:rsidRDefault="00E103F2" w:rsidP="00E103F2">
      <w:pPr>
        <w:shd w:val="clear" w:color="auto" w:fill="FFFFFF"/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Понятие о дисперсных системах.</w:t>
      </w:r>
    </w:p>
    <w:p w:rsidR="00E103F2" w:rsidRDefault="00E103F2" w:rsidP="00E103F2">
      <w:pPr>
        <w:shd w:val="clear" w:color="auto" w:fill="FFFFFF"/>
        <w:ind w:firstLine="720"/>
        <w:jc w:val="both"/>
      </w:pPr>
      <w:r>
        <w:rPr>
          <w:sz w:val="28"/>
          <w:szCs w:val="28"/>
        </w:rPr>
        <w:t>Дисперсными называются системы, компоненты которых равномерно распределены друг в друге.</w:t>
      </w:r>
    </w:p>
    <w:p w:rsidR="00E103F2" w:rsidRDefault="00E103F2" w:rsidP="00E103F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дисперсных системах различают дисперсную фазу - мелкораздробленное вещество, и дисперсионную среду - вещество в котором распределена дисперсная фаза.</w:t>
      </w:r>
    </w:p>
    <w:p w:rsidR="00E103F2" w:rsidRDefault="00E103F2" w:rsidP="00E103F2">
      <w:pPr>
        <w:shd w:val="clear" w:color="auto" w:fill="FFFFFF"/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Классификация дисперсных систем.</w:t>
      </w:r>
    </w:p>
    <w:p w:rsidR="00E103F2" w:rsidRDefault="00E103F2" w:rsidP="00E103F2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Истинные растворы (величина частиц дисперсной фазы не более 1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).</w:t>
      </w:r>
    </w:p>
    <w:p w:rsidR="00E103F2" w:rsidRDefault="00E103F2" w:rsidP="00E103F2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Коллоидные растворы (диаметр частиц дисперсной фазы от 1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 xml:space="preserve"> до 100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).</w:t>
      </w:r>
    </w:p>
    <w:p w:rsidR="00E103F2" w:rsidRDefault="00E103F2" w:rsidP="00E103F2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Взвеси (диаметр частиц дисперсной фазы больше 100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>).</w:t>
      </w:r>
    </w:p>
    <w:p w:rsidR="00E103F2" w:rsidRDefault="00E103F2" w:rsidP="00E103F2">
      <w:pPr>
        <w:shd w:val="clear" w:color="auto" w:fill="FFFFFF"/>
        <w:ind w:firstLine="720"/>
        <w:jc w:val="both"/>
      </w:pPr>
      <w:r>
        <w:rPr>
          <w:sz w:val="28"/>
          <w:szCs w:val="28"/>
        </w:rPr>
        <w:t>В истинных растворах частицы дисперсной фазы представляют собой ионы или молекулы. Истинные растворы устойчивы.</w:t>
      </w:r>
    </w:p>
    <w:p w:rsidR="00E103F2" w:rsidRDefault="00E103F2" w:rsidP="00E103F2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В коллоидных, растворах частицы представляют собой конгломераты молекул. Устойчивость коллоидных растворов достаточно велика не только из-за небольших размеров частиц, но и благодаря наличию у них одноименного заряда. Коллоидные системы чрезвычайно многообразны, они составляют основу всего живого мира (цитоплазма клеток, кровь, лимфа и т.д.), распространенность их в быту, технике, промышленности также очень велика (тушь, водоэмульсионные и </w:t>
      </w:r>
      <w:proofErr w:type="spellStart"/>
      <w:r>
        <w:rPr>
          <w:sz w:val="28"/>
          <w:szCs w:val="28"/>
        </w:rPr>
        <w:t>вододисперсионные</w:t>
      </w:r>
      <w:proofErr w:type="spellEnd"/>
      <w:r>
        <w:rPr>
          <w:sz w:val="28"/>
          <w:szCs w:val="28"/>
        </w:rPr>
        <w:t xml:space="preserve"> краски).</w:t>
      </w:r>
    </w:p>
    <w:p w:rsidR="00E103F2" w:rsidRDefault="00E103F2" w:rsidP="00E103F2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Взвеси, как и коллоид, широко распространены в природе и используются в промышленности. Из-за больших размеров частиц дисперсной фазы взвеси быстро расслаиваются, очень неустойчивы. </w:t>
      </w:r>
    </w:p>
    <w:p w:rsidR="00E103F2" w:rsidRDefault="00E103F2" w:rsidP="00E103F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Примеры взвесей:</w:t>
      </w:r>
    </w:p>
    <w:p w:rsidR="00E103F2" w:rsidRDefault="00E103F2" w:rsidP="00E103F2">
      <w:pPr>
        <w:shd w:val="clear" w:color="auto" w:fill="FFFFFF"/>
        <w:ind w:firstLine="720"/>
        <w:jc w:val="both"/>
      </w:pPr>
      <w:r>
        <w:rPr>
          <w:sz w:val="28"/>
          <w:szCs w:val="28"/>
        </w:rPr>
        <w:lastRenderedPageBreak/>
        <w:t>Суспензия - дисперсная фаза - твердое вещество, дисперсионная среда - жидкость (зубная паста, кремы, мази).</w:t>
      </w:r>
    </w:p>
    <w:p w:rsidR="00E103F2" w:rsidRDefault="00E103F2" w:rsidP="00E103F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Эмульсия. Дисперсная фаза дисперсионная среда - жидкости, нерастворимые друг в друге (молоко, смесь воды и масла).</w:t>
      </w:r>
    </w:p>
    <w:p w:rsidR="00E103F2" w:rsidRDefault="00E103F2" w:rsidP="00E103F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Дым. Дисперсная фаза - твердое вещество, дисперсионная среда - газ.</w:t>
      </w:r>
    </w:p>
    <w:p w:rsidR="00E103F2" w:rsidRDefault="00E103F2" w:rsidP="00E103F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Туман. Дисперсная фаза - жидкость, дисперсионная среда - газ.</w:t>
      </w:r>
    </w:p>
    <w:p w:rsidR="00E103F2" w:rsidRDefault="00E103F2" w:rsidP="00E103F2">
      <w:pPr>
        <w:shd w:val="clear" w:color="auto" w:fill="FFFFFF"/>
        <w:jc w:val="center"/>
        <w:rPr>
          <w:b/>
          <w:sz w:val="28"/>
          <w:szCs w:val="28"/>
        </w:rPr>
      </w:pPr>
    </w:p>
    <w:p w:rsidR="00E103F2" w:rsidRDefault="00E103F2" w:rsidP="00E103F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Концентрация растворов.</w:t>
      </w:r>
    </w:p>
    <w:p w:rsidR="00E103F2" w:rsidRDefault="00E103F2" w:rsidP="00E103F2">
      <w:pPr>
        <w:shd w:val="clear" w:color="auto" w:fill="FFFFFF"/>
        <w:jc w:val="center"/>
        <w:rPr>
          <w:b/>
          <w:sz w:val="28"/>
          <w:szCs w:val="28"/>
        </w:rPr>
      </w:pPr>
    </w:p>
    <w:p w:rsidR="00E103F2" w:rsidRDefault="00E103F2" w:rsidP="00E103F2">
      <w:pPr>
        <w:shd w:val="clear" w:color="auto" w:fill="FFFFFF"/>
        <w:tabs>
          <w:tab w:val="left" w:pos="7182"/>
        </w:tabs>
        <w:ind w:firstLine="720"/>
        <w:jc w:val="both"/>
      </w:pPr>
      <w:r>
        <w:rPr>
          <w:sz w:val="28"/>
          <w:szCs w:val="28"/>
          <w:u w:val="single"/>
        </w:rPr>
        <w:t>1. Процентная концентрация</w:t>
      </w:r>
      <w:r>
        <w:rPr>
          <w:sz w:val="28"/>
          <w:szCs w:val="28"/>
        </w:rPr>
        <w:t xml:space="preserve">. </w:t>
      </w:r>
    </w:p>
    <w:p w:rsidR="00E103F2" w:rsidRDefault="002C2852" w:rsidP="00E103F2">
      <w:pPr>
        <w:shd w:val="clear" w:color="auto" w:fill="FFFFFF"/>
        <w:jc w:val="center"/>
        <w:rPr>
          <w:sz w:val="28"/>
          <w:szCs w:val="28"/>
        </w:rPr>
      </w:pPr>
      <m:oMathPara>
        <m:oMath>
          <m:eqArr>
            <m:eqArrPr>
              <m:ctrlPr>
                <w:rPr>
                  <w:rFonts w:ascii="Cambria Math" w:hAnsi="Cambria Math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р-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ра</m:t>
                  </m:r>
                </m:sub>
              </m:sSub>
              <m:r>
                <w:rPr>
                  <w:rFonts w:ascii="Cambria Math" w:hAnsi="Cambria Math"/>
                </w:rPr>
                <m:t>=V⋅ρ</m:t>
              </m:r>
            </m:e>
            <m:e>
              <m:r>
                <w:rPr>
                  <w:rFonts w:ascii="Cambria Math" w:hAnsi="Cambria Math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р</m:t>
                      </m:r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>.</m:t>
                      </m:r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р-</m:t>
                      </m:r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>ра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⋅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100%;</m:t>
              </m:r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</w:rPr>
                    <m:t>р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.</m:t>
                  </m:r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р-</m:t>
                      </m:r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>ра</m:t>
                      </m:r>
                    </m:sub>
                  </m:sSub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100%</m:t>
                  </m:r>
                </m:den>
              </m:f>
              <m:r>
                <w:rPr>
                  <w:rFonts w:ascii="Cambria Math" w:hAnsi="Cambria Math"/>
                </w:rPr>
                <m:t xml:space="preserve">⋅ω;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</w:rPr>
                    <m:t>р-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ра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р</m:t>
                      </m:r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>.</m:t>
                      </m:r>
                      <m:r>
                        <w:rPr>
                          <w:rFonts w:ascii="Cambria Math" w:hAnsi="Cambria Math"/>
                        </w:rPr>
                        <m:t>в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ω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100%</m:t>
              </m:r>
            </m:e>
          </m:eqArr>
        </m:oMath>
      </m:oMathPara>
    </w:p>
    <w:p w:rsidR="00E103F2" w:rsidRDefault="00E103F2" w:rsidP="00E103F2">
      <w:pPr>
        <w:shd w:val="clear" w:color="auto" w:fill="FFFFFF"/>
        <w:ind w:firstLine="709"/>
        <w:jc w:val="both"/>
        <w:rPr>
          <w:b/>
          <w:sz w:val="28"/>
          <w:szCs w:val="28"/>
          <w:u w:val="single"/>
        </w:rPr>
      </w:pPr>
    </w:p>
    <w:p w:rsidR="00E103F2" w:rsidRDefault="00E103F2" w:rsidP="00E103F2">
      <w:pPr>
        <w:shd w:val="clear" w:color="auto" w:fill="FFFFFF"/>
        <w:ind w:firstLine="709"/>
        <w:jc w:val="both"/>
      </w:pPr>
      <w:r>
        <w:rPr>
          <w:b/>
          <w:sz w:val="28"/>
          <w:szCs w:val="28"/>
          <w:u w:val="single"/>
        </w:rPr>
        <w:t xml:space="preserve">Задача 1. </w:t>
      </w:r>
      <w:r>
        <w:rPr>
          <w:sz w:val="28"/>
          <w:szCs w:val="28"/>
        </w:rPr>
        <w:t>Сколько граммов сульфата натрия потребуется для приготовления 200 г 20% рас</w:t>
      </w:r>
      <w:r>
        <w:t>твора?</w:t>
      </w:r>
    </w:p>
    <w:tbl>
      <w:tblPr>
        <w:tblW w:w="9356" w:type="dxa"/>
        <w:tblInd w:w="709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26"/>
        <w:gridCol w:w="1418"/>
        <w:gridCol w:w="5812"/>
      </w:tblGrid>
      <w:tr w:rsidR="00E103F2" w:rsidRPr="00003FB8" w:rsidTr="00F22E1C"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E103F2" w:rsidRDefault="00E103F2" w:rsidP="00F22E1C">
            <w:pPr>
              <w:tabs>
                <w:tab w:val="left" w:pos="45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Дано:</w:t>
            </w:r>
          </w:p>
          <w:p w:rsidR="00E103F2" w:rsidRDefault="00E103F2" w:rsidP="00F22E1C">
            <w:pPr>
              <w:tabs>
                <w:tab w:val="left" w:pos="4583"/>
              </w:tabs>
              <w:jc w:val="both"/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i/>
                <w:sz w:val="28"/>
                <w:szCs w:val="28"/>
                <w:vertAlign w:val="subscript"/>
              </w:rPr>
              <w:t>р-</w:t>
            </w:r>
            <w:proofErr w:type="spellStart"/>
            <w:r>
              <w:rPr>
                <w:i/>
                <w:sz w:val="28"/>
                <w:szCs w:val="28"/>
                <w:vertAlign w:val="subscript"/>
              </w:rPr>
              <w:t>ра</w:t>
            </w:r>
            <w:proofErr w:type="spellEnd"/>
            <w:r>
              <w:rPr>
                <w:sz w:val="28"/>
                <w:szCs w:val="28"/>
              </w:rPr>
              <w:t xml:space="preserve"> = 200 г</w:t>
            </w:r>
          </w:p>
          <w:p w:rsidR="00E103F2" w:rsidRDefault="002C2852" w:rsidP="00F22E1C">
            <w:pPr>
              <w:tabs>
                <w:tab w:val="left" w:pos="4583"/>
              </w:tabs>
              <w:jc w:val="both"/>
              <w:rPr>
                <w:i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Na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SO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</w:rPr>
                  <m:t xml:space="preserve"> = 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20%</m:t>
                </m:r>
              </m:oMath>
            </m:oMathPara>
          </w:p>
        </w:tc>
        <w:tc>
          <w:tcPr>
            <w:tcW w:w="1418" w:type="dxa"/>
            <w:vMerge w:val="restart"/>
            <w:shd w:val="clear" w:color="auto" w:fill="auto"/>
          </w:tcPr>
          <w:p w:rsidR="00E103F2" w:rsidRDefault="00E103F2" w:rsidP="00F22E1C">
            <w:pPr>
              <w:tabs>
                <w:tab w:val="left" w:pos="4583"/>
              </w:tabs>
              <w:snapToGrid w:val="0"/>
              <w:jc w:val="both"/>
              <w:rPr>
                <w:i/>
                <w:sz w:val="28"/>
                <w:szCs w:val="28"/>
                <w:vertAlign w:val="subscript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E103F2" w:rsidRPr="002C2852" w:rsidRDefault="00E103F2" w:rsidP="00F22E1C">
            <w:pPr>
              <w:tabs>
                <w:tab w:val="left" w:pos="4583"/>
              </w:tabs>
              <w:jc w:val="both"/>
              <w:rPr>
                <w:sz w:val="28"/>
                <w:szCs w:val="28"/>
              </w:rPr>
            </w:pPr>
          </w:p>
        </w:tc>
      </w:tr>
      <w:tr w:rsidR="00E103F2" w:rsidTr="00F22E1C"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E103F2" w:rsidRDefault="002C2852" w:rsidP="00F22E1C">
            <w:pPr>
              <w:tabs>
                <w:tab w:val="left" w:pos="4583"/>
              </w:tabs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Na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SO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</w:rPr>
                  <m:t xml:space="preserve"> = ?</m:t>
                </m:r>
              </m:oMath>
            </m:oMathPara>
          </w:p>
        </w:tc>
        <w:tc>
          <w:tcPr>
            <w:tcW w:w="1418" w:type="dxa"/>
            <w:vMerge/>
            <w:shd w:val="clear" w:color="auto" w:fill="auto"/>
          </w:tcPr>
          <w:p w:rsidR="00E103F2" w:rsidRDefault="00E103F2" w:rsidP="00F22E1C">
            <w:pPr>
              <w:tabs>
                <w:tab w:val="left" w:pos="4583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103F2" w:rsidRDefault="00E103F2" w:rsidP="00F22E1C">
            <w:pPr>
              <w:tabs>
                <w:tab w:val="left" w:pos="4583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4E370C" w:rsidRPr="00524604" w:rsidRDefault="003E07EA" w:rsidP="004E370C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Жду ваших работ до 20.10</w:t>
      </w:r>
      <w:r w:rsidR="004E370C">
        <w:rPr>
          <w:bCs/>
          <w:sz w:val="28"/>
          <w:szCs w:val="28"/>
        </w:rPr>
        <w:t xml:space="preserve">. на почту  </w:t>
      </w:r>
      <w:hyperlink r:id="rId6" w:history="1">
        <w:r w:rsidR="004E370C" w:rsidRPr="00DB5FD1">
          <w:rPr>
            <w:rStyle w:val="a3"/>
            <w:rFonts w:ascii="Helvetica" w:hAnsi="Helvetica"/>
            <w:sz w:val="21"/>
            <w:szCs w:val="21"/>
            <w:shd w:val="clear" w:color="auto" w:fill="FFFFFF"/>
          </w:rPr>
          <w:t>vflfvkfyf@gmail.com</w:t>
        </w:r>
      </w:hyperlink>
      <w:r w:rsidR="004E370C">
        <w:rPr>
          <w:rFonts w:asciiTheme="minorHAnsi" w:hAnsiTheme="minorHAnsi"/>
          <w:color w:val="5F6368"/>
          <w:sz w:val="21"/>
          <w:szCs w:val="21"/>
          <w:shd w:val="clear" w:color="auto" w:fill="FFFFFF"/>
        </w:rPr>
        <w:t xml:space="preserve"> </w:t>
      </w:r>
      <w:r w:rsidR="004E370C">
        <w:rPr>
          <w:bCs/>
          <w:sz w:val="28"/>
          <w:szCs w:val="28"/>
        </w:rPr>
        <w:t>или в очном формате при выходе с карантина.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</w:p>
    <w:p w:rsidR="00524604" w:rsidRDefault="00524604" w:rsidP="00524604">
      <w:pPr>
        <w:jc w:val="both"/>
        <w:rPr>
          <w:bCs/>
          <w:sz w:val="28"/>
          <w:szCs w:val="28"/>
        </w:rPr>
      </w:pPr>
    </w:p>
    <w:p w:rsidR="00524604" w:rsidRDefault="00524604" w:rsidP="00524604">
      <w:pPr>
        <w:rPr>
          <w:bCs/>
          <w:sz w:val="28"/>
          <w:szCs w:val="28"/>
        </w:rPr>
      </w:pPr>
    </w:p>
    <w:p w:rsidR="00524604" w:rsidRDefault="00524604" w:rsidP="00524604">
      <w:pPr>
        <w:rPr>
          <w:bCs/>
          <w:sz w:val="28"/>
          <w:szCs w:val="28"/>
        </w:rPr>
      </w:pPr>
    </w:p>
    <w:p w:rsidR="00EB0418" w:rsidRPr="00524604" w:rsidRDefault="002C2852" w:rsidP="00524604"/>
    <w:sectPr w:rsidR="00EB0418" w:rsidRPr="0052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B3A"/>
    <w:multiLevelType w:val="multilevel"/>
    <w:tmpl w:val="6EF8A97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C4B42"/>
    <w:multiLevelType w:val="multilevel"/>
    <w:tmpl w:val="C7768ACE"/>
    <w:lvl w:ilvl="0">
      <w:start w:val="1"/>
      <w:numFmt w:val="decimal"/>
      <w:lvlText w:val="%1."/>
      <w:lvlJc w:val="left"/>
      <w:pPr>
        <w:tabs>
          <w:tab w:val="num" w:pos="1587"/>
        </w:tabs>
        <w:ind w:left="567" w:firstLine="567"/>
      </w:pPr>
      <w:rPr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B7A82"/>
    <w:multiLevelType w:val="hybridMultilevel"/>
    <w:tmpl w:val="3A5C6DCC"/>
    <w:lvl w:ilvl="0" w:tplc="9B5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C8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968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A5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A0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06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E9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8A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0D8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D3301"/>
    <w:multiLevelType w:val="hybridMultilevel"/>
    <w:tmpl w:val="B160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533C4"/>
    <w:multiLevelType w:val="multilevel"/>
    <w:tmpl w:val="2474F1D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40C18AC"/>
    <w:multiLevelType w:val="multilevel"/>
    <w:tmpl w:val="61B2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41DF5"/>
    <w:multiLevelType w:val="multilevel"/>
    <w:tmpl w:val="11A8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8361E1"/>
    <w:multiLevelType w:val="multilevel"/>
    <w:tmpl w:val="7C7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95"/>
    <w:rsid w:val="00160595"/>
    <w:rsid w:val="002C2852"/>
    <w:rsid w:val="003E07EA"/>
    <w:rsid w:val="004D5C98"/>
    <w:rsid w:val="004E370C"/>
    <w:rsid w:val="00524604"/>
    <w:rsid w:val="005766D3"/>
    <w:rsid w:val="00751EF0"/>
    <w:rsid w:val="00A7577E"/>
    <w:rsid w:val="00AA2FEA"/>
    <w:rsid w:val="00B34980"/>
    <w:rsid w:val="00B453A8"/>
    <w:rsid w:val="00E103F2"/>
    <w:rsid w:val="00FC2AF5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4080"/>
  <w15:chartTrackingRefBased/>
  <w15:docId w15:val="{049F8445-90E5-41DB-92E0-CAF471AC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2460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2460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04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52460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basedOn w:val="a0"/>
    <w:uiPriority w:val="99"/>
    <w:unhideWhenUsed/>
    <w:rsid w:val="005246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4604"/>
    <w:pPr>
      <w:ind w:left="720"/>
      <w:contextualSpacing/>
    </w:pPr>
  </w:style>
  <w:style w:type="paragraph" w:customStyle="1" w:styleId="c1">
    <w:name w:val="c1"/>
    <w:basedOn w:val="a"/>
    <w:rsid w:val="00A757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A7577E"/>
  </w:style>
  <w:style w:type="character" w:customStyle="1" w:styleId="c0">
    <w:name w:val="c0"/>
    <w:basedOn w:val="a0"/>
    <w:rsid w:val="00A7577E"/>
  </w:style>
  <w:style w:type="character" w:customStyle="1" w:styleId="WW8Num4z0">
    <w:name w:val="WW8Num4z0"/>
    <w:qFormat/>
    <w:rsid w:val="00E103F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flfvkfyf@gmail.com" TargetMode="External"/><Relationship Id="rId5" Type="http://schemas.openxmlformats.org/officeDocument/2006/relationships/hyperlink" Target="https://www.youtube.com/watch?v=EuyNdaTus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2021-10-05T04:08:00Z</dcterms:created>
  <dcterms:modified xsi:type="dcterms:W3CDTF">2021-10-05T04:35:00Z</dcterms:modified>
</cp:coreProperties>
</file>